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545" w:rsidRPr="00613B7A" w:rsidRDefault="007C528E">
      <w:pPr>
        <w:ind w:firstLineChars="50" w:firstLine="160"/>
        <w:jc w:val="left"/>
        <w:rPr>
          <w:rFonts w:ascii="方正仿宋_GBK" w:eastAsia="方正仿宋_GBK"/>
          <w:sz w:val="32"/>
          <w:szCs w:val="32"/>
        </w:rPr>
      </w:pPr>
      <w:r w:rsidRPr="00613B7A">
        <w:rPr>
          <w:rFonts w:ascii="方正仿宋_GBK" w:eastAsia="方正仿宋_GBK" w:hint="eastAsia"/>
          <w:sz w:val="32"/>
          <w:szCs w:val="32"/>
        </w:rPr>
        <w:t>附表1</w:t>
      </w:r>
    </w:p>
    <w:p w:rsidR="00C81545" w:rsidRPr="00613B7A" w:rsidRDefault="007C528E">
      <w:pPr>
        <w:jc w:val="center"/>
        <w:rPr>
          <w:rFonts w:ascii="方正小标宋_GBK" w:eastAsia="方正小标宋_GBK"/>
          <w:sz w:val="44"/>
          <w:szCs w:val="44"/>
        </w:rPr>
      </w:pPr>
      <w:r w:rsidRPr="00613B7A">
        <w:rPr>
          <w:rFonts w:ascii="方正小标宋_GBK" w:eastAsia="方正小标宋_GBK" w:hint="eastAsia"/>
          <w:sz w:val="44"/>
          <w:szCs w:val="44"/>
        </w:rPr>
        <w:t>采购立项公告</w:t>
      </w:r>
      <w:bookmarkStart w:id="0" w:name="_GoBack"/>
      <w:bookmarkEnd w:id="0"/>
    </w:p>
    <w:tbl>
      <w:tblPr>
        <w:tblW w:w="8755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260"/>
        <w:gridCol w:w="1638"/>
        <w:gridCol w:w="2189"/>
      </w:tblGrid>
      <w:tr w:rsidR="00C81545" w:rsidRPr="00613B7A">
        <w:tc>
          <w:tcPr>
            <w:tcW w:w="1668" w:type="dxa"/>
            <w:shd w:val="clear" w:color="auto" w:fill="auto"/>
          </w:tcPr>
          <w:p w:rsidR="00C81545" w:rsidRPr="00613B7A" w:rsidRDefault="007C528E">
            <w:pPr>
              <w:spacing w:line="600" w:lineRule="exact"/>
              <w:jc w:val="left"/>
              <w:rPr>
                <w:rFonts w:ascii="方正仿宋_GBK" w:eastAsia="方正仿宋_GBK"/>
                <w:sz w:val="32"/>
                <w:szCs w:val="32"/>
              </w:rPr>
            </w:pPr>
            <w:r w:rsidRPr="00613B7A">
              <w:rPr>
                <w:rFonts w:ascii="方正仿宋_GBK" w:eastAsia="方正仿宋_GBK" w:hint="eastAsia"/>
                <w:sz w:val="32"/>
                <w:szCs w:val="32"/>
              </w:rPr>
              <w:t>项目名称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C81545" w:rsidRPr="00613B7A" w:rsidRDefault="007C528E">
            <w:pPr>
              <w:spacing w:line="600" w:lineRule="exact"/>
              <w:rPr>
                <w:rFonts w:ascii="方正仿宋_GBK" w:eastAsia="方正仿宋_GBK"/>
                <w:sz w:val="32"/>
                <w:szCs w:val="32"/>
              </w:rPr>
            </w:pPr>
            <w:r w:rsidRPr="00613B7A">
              <w:rPr>
                <w:rFonts w:ascii="方正仿宋_GBK" w:eastAsia="方正仿宋_GBK" w:hAnsi="Times New Roman" w:hint="eastAsia"/>
                <w:sz w:val="32"/>
                <w:szCs w:val="32"/>
              </w:rPr>
              <w:t>新型零售客户关系管理系统2025年优化改造</w:t>
            </w:r>
          </w:p>
        </w:tc>
      </w:tr>
      <w:tr w:rsidR="00C81545" w:rsidRPr="00613B7A">
        <w:tc>
          <w:tcPr>
            <w:tcW w:w="1668" w:type="dxa"/>
            <w:shd w:val="clear" w:color="auto" w:fill="auto"/>
            <w:vAlign w:val="center"/>
          </w:tcPr>
          <w:p w:rsidR="00C81545" w:rsidRPr="00613B7A" w:rsidRDefault="007C528E">
            <w:pPr>
              <w:spacing w:line="600" w:lineRule="exact"/>
              <w:jc w:val="left"/>
              <w:rPr>
                <w:rFonts w:ascii="方正仿宋_GBK" w:eastAsia="方正仿宋_GBK"/>
                <w:sz w:val="32"/>
                <w:szCs w:val="32"/>
              </w:rPr>
            </w:pPr>
            <w:r w:rsidRPr="00613B7A">
              <w:rPr>
                <w:rFonts w:ascii="方正仿宋_GBK" w:eastAsia="方正仿宋_GBK" w:hint="eastAsia"/>
                <w:sz w:val="32"/>
                <w:szCs w:val="32"/>
              </w:rPr>
              <w:t>采购方式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81545" w:rsidRPr="00613B7A" w:rsidRDefault="007C528E">
            <w:pPr>
              <w:spacing w:line="600" w:lineRule="exact"/>
              <w:rPr>
                <w:rFonts w:ascii="方正仿宋_GBK" w:eastAsia="方正仿宋_GBK"/>
                <w:sz w:val="32"/>
                <w:szCs w:val="32"/>
              </w:rPr>
            </w:pPr>
            <w:r w:rsidRPr="00613B7A">
              <w:rPr>
                <w:rFonts w:ascii="方正仿宋_GBK" w:eastAsia="方正仿宋_GBK" w:hint="eastAsia"/>
                <w:sz w:val="32"/>
                <w:szCs w:val="32"/>
              </w:rPr>
              <w:t>单一来源采购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C81545" w:rsidRPr="00613B7A" w:rsidRDefault="007C528E">
            <w:pPr>
              <w:spacing w:line="600" w:lineRule="exact"/>
              <w:contextualSpacing/>
              <w:rPr>
                <w:rFonts w:ascii="方正仿宋_GBK" w:eastAsia="方正仿宋_GBK"/>
                <w:sz w:val="32"/>
                <w:szCs w:val="32"/>
              </w:rPr>
            </w:pPr>
            <w:r w:rsidRPr="00613B7A">
              <w:rPr>
                <w:rFonts w:ascii="方正仿宋_GBK" w:eastAsia="方正仿宋_GBK" w:hint="eastAsia"/>
                <w:sz w:val="32"/>
                <w:szCs w:val="32"/>
              </w:rPr>
              <w:t>组织方式</w:t>
            </w:r>
          </w:p>
        </w:tc>
        <w:tc>
          <w:tcPr>
            <w:tcW w:w="2189" w:type="dxa"/>
            <w:shd w:val="clear" w:color="auto" w:fill="auto"/>
            <w:vAlign w:val="center"/>
          </w:tcPr>
          <w:p w:rsidR="00C81545" w:rsidRPr="00613B7A" w:rsidRDefault="007C528E">
            <w:pPr>
              <w:spacing w:line="600" w:lineRule="exact"/>
              <w:rPr>
                <w:rFonts w:ascii="方正仿宋_GBK" w:eastAsia="方正仿宋_GBK"/>
                <w:sz w:val="32"/>
                <w:szCs w:val="32"/>
              </w:rPr>
            </w:pPr>
            <w:r w:rsidRPr="00613B7A">
              <w:rPr>
                <w:rFonts w:ascii="方正仿宋_GBK" w:eastAsia="方正仿宋_GBK" w:hint="eastAsia"/>
                <w:sz w:val="32"/>
                <w:szCs w:val="32"/>
              </w:rPr>
              <w:t>自行采购</w:t>
            </w:r>
          </w:p>
        </w:tc>
      </w:tr>
      <w:tr w:rsidR="00C81545" w:rsidRPr="00613B7A">
        <w:tc>
          <w:tcPr>
            <w:tcW w:w="1668" w:type="dxa"/>
            <w:shd w:val="clear" w:color="auto" w:fill="auto"/>
          </w:tcPr>
          <w:p w:rsidR="00C81545" w:rsidRPr="00613B7A" w:rsidRDefault="007C528E">
            <w:pPr>
              <w:spacing w:line="600" w:lineRule="exact"/>
              <w:jc w:val="left"/>
              <w:rPr>
                <w:rFonts w:ascii="方正仿宋_GBK" w:eastAsia="方正仿宋_GBK"/>
                <w:sz w:val="32"/>
                <w:szCs w:val="32"/>
              </w:rPr>
            </w:pPr>
            <w:r w:rsidRPr="00613B7A">
              <w:rPr>
                <w:rFonts w:ascii="方正仿宋_GBK" w:eastAsia="方正仿宋_GBK" w:hint="eastAsia"/>
                <w:sz w:val="32"/>
                <w:szCs w:val="32"/>
              </w:rPr>
              <w:t>立项审批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C81545" w:rsidRPr="00613B7A" w:rsidRDefault="007C528E">
            <w:pPr>
              <w:spacing w:line="600" w:lineRule="exact"/>
              <w:jc w:val="left"/>
              <w:rPr>
                <w:rFonts w:ascii="方正仿宋_GBK" w:eastAsia="方正仿宋_GBK"/>
                <w:sz w:val="32"/>
                <w:szCs w:val="32"/>
              </w:rPr>
            </w:pPr>
            <w:r w:rsidRPr="00613B7A">
              <w:rPr>
                <w:rFonts w:ascii="方正仿宋_GBK" w:eastAsia="方正仿宋_GBK" w:hint="eastAsia"/>
                <w:sz w:val="32"/>
                <w:szCs w:val="32"/>
              </w:rPr>
              <w:t>本项目采购已</w:t>
            </w:r>
            <w:r w:rsidRPr="00613B7A">
              <w:rPr>
                <w:rFonts w:ascii="方正仿宋_GBK" w:eastAsia="方正仿宋_GBK" w:hAnsi="仿宋" w:hint="eastAsia"/>
                <w:sz w:val="32"/>
                <w:szCs w:val="32"/>
              </w:rPr>
              <w:t>纳入2025年度预算</w:t>
            </w:r>
          </w:p>
        </w:tc>
      </w:tr>
      <w:tr w:rsidR="00C81545" w:rsidRPr="00613B7A">
        <w:tc>
          <w:tcPr>
            <w:tcW w:w="1668" w:type="dxa"/>
            <w:shd w:val="clear" w:color="auto" w:fill="auto"/>
          </w:tcPr>
          <w:p w:rsidR="00C81545" w:rsidRPr="00613B7A" w:rsidRDefault="007C528E">
            <w:pPr>
              <w:spacing w:line="600" w:lineRule="exact"/>
              <w:jc w:val="left"/>
              <w:rPr>
                <w:rFonts w:ascii="方正仿宋_GBK" w:eastAsia="方正仿宋_GBK"/>
                <w:sz w:val="32"/>
                <w:szCs w:val="32"/>
              </w:rPr>
            </w:pPr>
            <w:r w:rsidRPr="00613B7A">
              <w:rPr>
                <w:rFonts w:ascii="方正仿宋_GBK" w:eastAsia="方正仿宋_GBK" w:hint="eastAsia"/>
                <w:sz w:val="32"/>
                <w:szCs w:val="32"/>
              </w:rPr>
              <w:t>采购内容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C81545" w:rsidRPr="00613B7A" w:rsidRDefault="007C528E">
            <w:pPr>
              <w:widowControl/>
              <w:spacing w:line="6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 w:rsidRPr="00613B7A">
              <w:rPr>
                <w:rFonts w:ascii="方正仿宋_GBK" w:eastAsia="方正仿宋_GBK" w:hAnsi="Times New Roman" w:hint="eastAsia"/>
                <w:sz w:val="32"/>
                <w:szCs w:val="32"/>
              </w:rPr>
              <w:t>拟采购系统原供应商开发人力，完成新型零售客户关系管理系统功能优化改造的实施要求</w:t>
            </w:r>
            <w:r w:rsidRPr="00613B7A">
              <w:rPr>
                <w:rFonts w:ascii="方正仿宋_GBK" w:eastAsia="方正仿宋_GBK" w:hAnsi="仿宋" w:hint="eastAsia"/>
                <w:sz w:val="32"/>
                <w:szCs w:val="32"/>
              </w:rPr>
              <w:t>，</w:t>
            </w:r>
            <w:r w:rsidRPr="00613B7A">
              <w:rPr>
                <w:rFonts w:ascii="方正仿宋_GBK" w:eastAsia="方正仿宋_GBK" w:hAnsi="Times New Roman" w:hint="eastAsia"/>
                <w:sz w:val="32"/>
                <w:szCs w:val="32"/>
              </w:rPr>
              <w:t>交付物符合行方质量与进度要求，提供业务与技术培训，完成知识转移，负责试运行期以及免费维护期内的运行维护。</w:t>
            </w:r>
          </w:p>
        </w:tc>
      </w:tr>
      <w:tr w:rsidR="00C81545" w:rsidRPr="00613B7A">
        <w:tc>
          <w:tcPr>
            <w:tcW w:w="1668" w:type="dxa"/>
            <w:shd w:val="clear" w:color="auto" w:fill="auto"/>
          </w:tcPr>
          <w:p w:rsidR="00C81545" w:rsidRPr="00613B7A" w:rsidRDefault="007C528E">
            <w:pPr>
              <w:spacing w:line="600" w:lineRule="exact"/>
              <w:jc w:val="left"/>
              <w:rPr>
                <w:rFonts w:ascii="方正仿宋_GBK" w:eastAsia="方正仿宋_GBK"/>
                <w:sz w:val="32"/>
                <w:szCs w:val="32"/>
              </w:rPr>
            </w:pPr>
            <w:r w:rsidRPr="00613B7A">
              <w:rPr>
                <w:rFonts w:ascii="方正仿宋_GBK" w:eastAsia="方正仿宋_GBK" w:hint="eastAsia"/>
                <w:sz w:val="32"/>
                <w:szCs w:val="32"/>
              </w:rPr>
              <w:t>其    他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C81545" w:rsidRPr="00613B7A" w:rsidRDefault="007C528E">
            <w:pPr>
              <w:widowControl/>
              <w:spacing w:line="600" w:lineRule="exact"/>
              <w:jc w:val="left"/>
              <w:rPr>
                <w:rFonts w:ascii="方正仿宋_GBK" w:eastAsia="方正仿宋_GBK"/>
                <w:sz w:val="32"/>
                <w:szCs w:val="32"/>
              </w:rPr>
            </w:pPr>
            <w:r w:rsidRPr="00613B7A">
              <w:rPr>
                <w:rFonts w:ascii="方正仿宋_GBK" w:eastAsia="方正仿宋_GBK" w:hint="eastAsia"/>
                <w:sz w:val="32"/>
                <w:szCs w:val="32"/>
              </w:rPr>
              <w:t>本项目采购方式符合《重庆银行股份有限公司采购管理办法》（重庆银发〔2024〕412号）第三十一条第（三）款规定。</w:t>
            </w:r>
          </w:p>
        </w:tc>
      </w:tr>
    </w:tbl>
    <w:p w:rsidR="00C81545" w:rsidRDefault="007C528E">
      <w:pPr>
        <w:ind w:firstLineChars="1050" w:firstLine="3360"/>
        <w:jc w:val="left"/>
        <w:rPr>
          <w:rFonts w:ascii="方正仿宋_GBK" w:eastAsia="方正仿宋_GBK"/>
          <w:sz w:val="32"/>
          <w:szCs w:val="32"/>
        </w:rPr>
      </w:pPr>
      <w:r w:rsidRPr="00613B7A">
        <w:rPr>
          <w:rFonts w:ascii="方正仿宋_GBK" w:eastAsia="方正仿宋_GBK" w:hint="eastAsia"/>
          <w:sz w:val="32"/>
          <w:szCs w:val="32"/>
        </w:rPr>
        <w:t>（需求部门或需求管理部门盖章）</w:t>
      </w:r>
    </w:p>
    <w:p w:rsidR="00C81545" w:rsidRDefault="00C81545">
      <w:pPr>
        <w:jc w:val="left"/>
        <w:rPr>
          <w:rFonts w:ascii="方正仿宋_GBK" w:eastAsia="方正仿宋_GBK"/>
          <w:sz w:val="32"/>
          <w:szCs w:val="32"/>
        </w:rPr>
      </w:pPr>
    </w:p>
    <w:p w:rsidR="00C81545" w:rsidRDefault="00C81545">
      <w:pPr>
        <w:jc w:val="left"/>
        <w:rPr>
          <w:rFonts w:ascii="方正仿宋_GBK" w:eastAsia="方正仿宋_GBK"/>
          <w:sz w:val="32"/>
          <w:szCs w:val="32"/>
        </w:rPr>
      </w:pPr>
    </w:p>
    <w:sectPr w:rsidR="00C815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DA4"/>
    <w:rsid w:val="000C06B7"/>
    <w:rsid w:val="000E2EF9"/>
    <w:rsid w:val="000E7F68"/>
    <w:rsid w:val="000F251A"/>
    <w:rsid w:val="00111E11"/>
    <w:rsid w:val="001770C6"/>
    <w:rsid w:val="00181449"/>
    <w:rsid w:val="00191FB7"/>
    <w:rsid w:val="001A4DA4"/>
    <w:rsid w:val="001D3DDF"/>
    <w:rsid w:val="001E7F9E"/>
    <w:rsid w:val="001F532C"/>
    <w:rsid w:val="002373C2"/>
    <w:rsid w:val="00255D41"/>
    <w:rsid w:val="00291D98"/>
    <w:rsid w:val="00295CD9"/>
    <w:rsid w:val="00297585"/>
    <w:rsid w:val="002A3936"/>
    <w:rsid w:val="002E0FA5"/>
    <w:rsid w:val="0030000A"/>
    <w:rsid w:val="003321EE"/>
    <w:rsid w:val="003836BF"/>
    <w:rsid w:val="003A2E04"/>
    <w:rsid w:val="003F6476"/>
    <w:rsid w:val="0040182A"/>
    <w:rsid w:val="00452ECE"/>
    <w:rsid w:val="004931ED"/>
    <w:rsid w:val="004D0417"/>
    <w:rsid w:val="004D63DA"/>
    <w:rsid w:val="004E3FC4"/>
    <w:rsid w:val="00526C38"/>
    <w:rsid w:val="005D2E38"/>
    <w:rsid w:val="005D5BC9"/>
    <w:rsid w:val="00613B7A"/>
    <w:rsid w:val="00615FDC"/>
    <w:rsid w:val="006B0DD3"/>
    <w:rsid w:val="006E50C3"/>
    <w:rsid w:val="00782812"/>
    <w:rsid w:val="00793C85"/>
    <w:rsid w:val="007A070A"/>
    <w:rsid w:val="007A6941"/>
    <w:rsid w:val="007C528E"/>
    <w:rsid w:val="0080701A"/>
    <w:rsid w:val="008B67FD"/>
    <w:rsid w:val="008C28B2"/>
    <w:rsid w:val="008E7CFC"/>
    <w:rsid w:val="008F547C"/>
    <w:rsid w:val="009A17E1"/>
    <w:rsid w:val="00A47DF6"/>
    <w:rsid w:val="00A572BA"/>
    <w:rsid w:val="00A66245"/>
    <w:rsid w:val="00A94CDE"/>
    <w:rsid w:val="00AC6EB2"/>
    <w:rsid w:val="00AF06A1"/>
    <w:rsid w:val="00B04CE2"/>
    <w:rsid w:val="00B177DD"/>
    <w:rsid w:val="00B353A3"/>
    <w:rsid w:val="00B44045"/>
    <w:rsid w:val="00B61C16"/>
    <w:rsid w:val="00B624C0"/>
    <w:rsid w:val="00B66F8B"/>
    <w:rsid w:val="00B73FAC"/>
    <w:rsid w:val="00BC0B1E"/>
    <w:rsid w:val="00BD59B1"/>
    <w:rsid w:val="00C253FE"/>
    <w:rsid w:val="00C32424"/>
    <w:rsid w:val="00C719FD"/>
    <w:rsid w:val="00C81545"/>
    <w:rsid w:val="00CA7E2F"/>
    <w:rsid w:val="00CF444A"/>
    <w:rsid w:val="00D67A92"/>
    <w:rsid w:val="00DB62B7"/>
    <w:rsid w:val="00DB6387"/>
    <w:rsid w:val="00DC24DF"/>
    <w:rsid w:val="00DC2EC4"/>
    <w:rsid w:val="00E15EEF"/>
    <w:rsid w:val="00E34D33"/>
    <w:rsid w:val="00ED68D1"/>
    <w:rsid w:val="00EF0470"/>
    <w:rsid w:val="00F06A82"/>
    <w:rsid w:val="00F25DFB"/>
    <w:rsid w:val="00F35626"/>
    <w:rsid w:val="00FC5F2A"/>
    <w:rsid w:val="00FF496A"/>
    <w:rsid w:val="5FD9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39</Words>
  <Characters>228</Characters>
  <Application>Microsoft Office Word</Application>
  <DocSecurity>0</DocSecurity>
  <Lines>1</Lines>
  <Paragraphs>1</Paragraphs>
  <ScaleCrop>false</ScaleCrop>
  <Company>Microsoft</Company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任俐蓉</cp:lastModifiedBy>
  <cp:revision>110</cp:revision>
  <cp:lastPrinted>2021-06-16T02:35:00Z</cp:lastPrinted>
  <dcterms:created xsi:type="dcterms:W3CDTF">2023-03-24T01:36:00Z</dcterms:created>
  <dcterms:modified xsi:type="dcterms:W3CDTF">2025-06-23T02:45:00Z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FB6DF4219093464797B60CBD59E330FC</vt:lpwstr>
  </property>
</Properties>
</file>